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B0B3" w14:textId="037C39AD" w:rsidR="00D5442A" w:rsidRDefault="00904E8A" w:rsidP="00821807">
      <w:pPr>
        <w:pStyle w:val="Heading1"/>
        <w:jc w:val="center"/>
        <w:rPr>
          <w:rFonts w:cstheme="majorHAnsi"/>
          <w:sz w:val="44"/>
          <w:szCs w:val="44"/>
        </w:rPr>
      </w:pPr>
      <w:r>
        <w:rPr>
          <w:noProof/>
        </w:rPr>
        <mc:AlternateContent>
          <mc:Choice Requires="wps">
            <w:drawing>
              <wp:anchor distT="0" distB="0" distL="114300" distR="114300" simplePos="0" relativeHeight="251667456" behindDoc="0" locked="0" layoutInCell="1" allowOverlap="1" wp14:anchorId="4FBD6668" wp14:editId="0AA42032">
                <wp:simplePos x="0" y="0"/>
                <wp:positionH relativeFrom="column">
                  <wp:posOffset>3581400</wp:posOffset>
                </wp:positionH>
                <wp:positionV relativeFrom="paragraph">
                  <wp:posOffset>-371475</wp:posOffset>
                </wp:positionV>
                <wp:extent cx="1400175" cy="1352550"/>
                <wp:effectExtent l="0" t="0" r="28575" b="19050"/>
                <wp:wrapNone/>
                <wp:docPr id="1261592551" name="Text Box 4"/>
                <wp:cNvGraphicFramePr/>
                <a:graphic xmlns:a="http://schemas.openxmlformats.org/drawingml/2006/main">
                  <a:graphicData uri="http://schemas.microsoft.com/office/word/2010/wordprocessingShape">
                    <wps:wsp>
                      <wps:cNvSpPr txBox="1"/>
                      <wps:spPr>
                        <a:xfrm>
                          <a:off x="0" y="0"/>
                          <a:ext cx="1400175" cy="1352550"/>
                        </a:xfrm>
                        <a:prstGeom prst="rect">
                          <a:avLst/>
                        </a:prstGeom>
                        <a:solidFill>
                          <a:schemeClr val="lt1"/>
                        </a:solidFill>
                        <a:ln w="6350">
                          <a:solidFill>
                            <a:prstClr val="black"/>
                          </a:solidFill>
                        </a:ln>
                      </wps:spPr>
                      <wps:txbx>
                        <w:txbxContent>
                          <w:p w14:paraId="381E211D" w14:textId="517ED841" w:rsidR="00904E8A" w:rsidRDefault="00904E8A">
                            <w:r>
                              <w:rPr>
                                <w:noProof/>
                              </w:rPr>
                              <w:drawing>
                                <wp:inline distT="0" distB="0" distL="0" distR="0" wp14:anchorId="53F84DD6" wp14:editId="69007469">
                                  <wp:extent cx="1254760" cy="1254760"/>
                                  <wp:effectExtent l="0" t="0" r="2540" b="2540"/>
                                  <wp:docPr id="694023913"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23913" name="Picture 5"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D6668" id="_x0000_t202" coordsize="21600,21600" o:spt="202" path="m,l,21600r21600,l21600,xe">
                <v:stroke joinstyle="miter"/>
                <v:path gradientshapeok="t" o:connecttype="rect"/>
              </v:shapetype>
              <v:shape id="Text Box 4" o:spid="_x0000_s1026" type="#_x0000_t202" style="position:absolute;left:0;text-align:left;margin-left:282pt;margin-top:-29.25pt;width:110.25pt;height:10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" fillcolor="white [3201]" strokeweight=".5pt">
                <v:textbox>
                  <w:txbxContent>
                    <w:p w14:paraId="381E211D" w14:textId="517ED841" w:rsidR="00904E8A" w:rsidRDefault="00904E8A">
                      <w:r>
                        <w:rPr>
                          <w:noProof/>
                        </w:rPr>
                        <w:drawing>
                          <wp:inline distT="0" distB="0" distL="0" distR="0" wp14:anchorId="53F84DD6" wp14:editId="69007469">
                            <wp:extent cx="1254760" cy="1254760"/>
                            <wp:effectExtent l="0" t="0" r="2540" b="2540"/>
                            <wp:docPr id="694023913"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23913" name="Picture 5"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xbxContent>
                </v:textbox>
              </v:shape>
            </w:pict>
          </mc:Fallback>
        </mc:AlternateContent>
      </w:r>
      <w:r w:rsidR="00D5442A">
        <w:rPr>
          <w:noProof/>
        </w:rPr>
        <w:drawing>
          <wp:anchor distT="0" distB="0" distL="114300" distR="114300" simplePos="0" relativeHeight="251666432" behindDoc="0" locked="0" layoutInCell="1" allowOverlap="1" wp14:anchorId="26536B67" wp14:editId="7903C84E">
            <wp:simplePos x="0" y="0"/>
            <wp:positionH relativeFrom="page">
              <wp:align>left</wp:align>
            </wp:positionH>
            <wp:positionV relativeFrom="paragraph">
              <wp:posOffset>-914400</wp:posOffset>
            </wp:positionV>
            <wp:extent cx="2705100" cy="2760927"/>
            <wp:effectExtent l="0" t="0" r="0" b="0"/>
            <wp:wrapNone/>
            <wp:docPr id="1849973592" name="Picture 1849973592" descr="Pale Pink Australian Native Flora Bottlebrush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 Pink Australian Native Flora Bottlebrush Vector Stock Illustration -  Download Image Now - iStock"/>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6536" b="88725" l="5719" r="87255">
                                  <a14:foregroundMark x1="34641" y1="84641" x2="34641" y2="84641"/>
                                  <a14:foregroundMark x1="23366" y1="85784" x2="23366" y2="85784"/>
                                  <a14:foregroundMark x1="5719" y1="78268" x2="5719" y2="78268"/>
                                  <a14:foregroundMark x1="83660" y1="11275" x2="83660" y2="11275"/>
                                  <a14:foregroundMark x1="87418" y1="6536" x2="87418" y2="6536"/>
                                  <a14:foregroundMark x1="34314" y1="88725" x2="34314" y2="88725"/>
                                </a14:backgroundRemoval>
                              </a14:imgEffect>
                            </a14:imgLayer>
                          </a14:imgProps>
                        </a:ext>
                        <a:ext uri="{28A0092B-C50C-407E-A947-70E740481C1C}">
                          <a14:useLocalDpi xmlns:a14="http://schemas.microsoft.com/office/drawing/2010/main" val="0"/>
                        </a:ext>
                      </a:extLst>
                    </a:blip>
                    <a:srcRect l="-1508" t="-1507" r="12230" b="10386"/>
                    <a:stretch/>
                  </pic:blipFill>
                  <pic:spPr bwMode="auto">
                    <a:xfrm rot="10800000">
                      <a:off x="0" y="0"/>
                      <a:ext cx="2705100" cy="2760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2B1440" w14:textId="385E46AC" w:rsidR="00D5442A" w:rsidRDefault="00D5442A" w:rsidP="00821807">
      <w:pPr>
        <w:pStyle w:val="Heading1"/>
        <w:jc w:val="center"/>
        <w:rPr>
          <w:rFonts w:cstheme="majorHAnsi"/>
          <w:sz w:val="44"/>
          <w:szCs w:val="44"/>
        </w:rPr>
      </w:pPr>
    </w:p>
    <w:p w14:paraId="29085279" w14:textId="122E7A77" w:rsidR="009109C2" w:rsidRPr="00821807" w:rsidRDefault="00D5442A" w:rsidP="00821807">
      <w:pPr>
        <w:pStyle w:val="Heading1"/>
        <w:jc w:val="center"/>
        <w:rPr>
          <w:rFonts w:cstheme="majorHAnsi"/>
          <w:sz w:val="44"/>
          <w:szCs w:val="44"/>
        </w:rPr>
      </w:pPr>
      <w:r>
        <w:rPr>
          <w:rFonts w:cstheme="majorHAnsi"/>
          <w:sz w:val="44"/>
          <w:szCs w:val="44"/>
        </w:rPr>
        <w:t>Lee</w:t>
      </w:r>
      <w:r w:rsidR="00821807" w:rsidRPr="00821807">
        <w:rPr>
          <w:rFonts w:cstheme="majorHAnsi"/>
          <w:sz w:val="44"/>
          <w:szCs w:val="44"/>
        </w:rPr>
        <w:t>ton Show Society</w:t>
      </w:r>
    </w:p>
    <w:p w14:paraId="1AD8D2A8" w14:textId="5CC92107" w:rsidR="00821807" w:rsidRDefault="00821807" w:rsidP="00D5442A">
      <w:pPr>
        <w:pStyle w:val="Heading1"/>
        <w:jc w:val="center"/>
        <w:rPr>
          <w:rFonts w:cstheme="majorHAnsi"/>
          <w:sz w:val="44"/>
          <w:szCs w:val="44"/>
        </w:rPr>
      </w:pPr>
      <w:r w:rsidRPr="00821807">
        <w:rPr>
          <w:rFonts w:cstheme="majorHAnsi"/>
          <w:sz w:val="44"/>
          <w:szCs w:val="44"/>
        </w:rPr>
        <w:t>My Plan Connect Young Woman Competition 2023</w:t>
      </w:r>
    </w:p>
    <w:p w14:paraId="76FB481B" w14:textId="77777777" w:rsidR="00D5442A" w:rsidRPr="00D5442A" w:rsidRDefault="00D5442A" w:rsidP="00D5442A"/>
    <w:p w14:paraId="6CB44B89" w14:textId="5A19EFAB" w:rsidR="00821807" w:rsidRPr="00821807" w:rsidRDefault="00821807">
      <w:pPr>
        <w:rPr>
          <w:rFonts w:cstheme="minorHAnsi"/>
        </w:rPr>
      </w:pPr>
      <w:r w:rsidRPr="00821807">
        <w:rPr>
          <w:rFonts w:cstheme="minorHAnsi"/>
        </w:rPr>
        <w:t xml:space="preserve">Dear Entrant, </w:t>
      </w:r>
    </w:p>
    <w:p w14:paraId="27EEA408" w14:textId="437E18CB" w:rsidR="00821807" w:rsidRPr="00821807" w:rsidRDefault="00821807" w:rsidP="00821807">
      <w:pPr>
        <w:autoSpaceDE w:val="0"/>
        <w:autoSpaceDN w:val="0"/>
        <w:adjustRightInd w:val="0"/>
        <w:spacing w:after="0" w:line="240" w:lineRule="auto"/>
        <w:rPr>
          <w:rFonts w:cstheme="minorHAnsi"/>
          <w:kern w:val="0"/>
          <w:sz w:val="24"/>
          <w:szCs w:val="24"/>
        </w:rPr>
      </w:pPr>
      <w:r w:rsidRPr="00821807">
        <w:rPr>
          <w:rFonts w:cstheme="minorHAnsi"/>
        </w:rPr>
        <w:t xml:space="preserve">Thank you for considering a place in our young woman competition at the Leeton Show. </w:t>
      </w:r>
      <w:r w:rsidRPr="00821807">
        <w:rPr>
          <w:rFonts w:cstheme="minorHAnsi"/>
          <w:kern w:val="0"/>
          <w:sz w:val="24"/>
          <w:szCs w:val="24"/>
        </w:rPr>
        <w:t>The Young Woman Competition gives you the opportunity to meet new people, learn new skills and demonstrate your ability to promote yourself and your town to others.</w:t>
      </w:r>
      <w:r w:rsidR="00733127">
        <w:rPr>
          <w:rFonts w:cstheme="minorHAnsi"/>
          <w:kern w:val="0"/>
          <w:sz w:val="24"/>
          <w:szCs w:val="24"/>
        </w:rPr>
        <w:t xml:space="preserve"> It is an opportunity to learn more about yourself, your community, and improve your interview and public speaking skills. All whilst being supported by the Young Woman Competition committee and Leeton Show </w:t>
      </w:r>
      <w:proofErr w:type="gramStart"/>
      <w:r w:rsidR="00733127">
        <w:rPr>
          <w:rFonts w:cstheme="minorHAnsi"/>
          <w:kern w:val="0"/>
          <w:sz w:val="24"/>
          <w:szCs w:val="24"/>
        </w:rPr>
        <w:t>Society, and</w:t>
      </w:r>
      <w:proofErr w:type="gramEnd"/>
      <w:r w:rsidR="00733127">
        <w:rPr>
          <w:rFonts w:cstheme="minorHAnsi"/>
          <w:kern w:val="0"/>
          <w:sz w:val="24"/>
          <w:szCs w:val="24"/>
        </w:rPr>
        <w:t xml:space="preserve"> having fun along the way. </w:t>
      </w:r>
    </w:p>
    <w:p w14:paraId="56D742BB" w14:textId="2F282BDE" w:rsidR="00821807" w:rsidRPr="00821807" w:rsidRDefault="00821807" w:rsidP="00821807">
      <w:pPr>
        <w:autoSpaceDE w:val="0"/>
        <w:autoSpaceDN w:val="0"/>
        <w:adjustRightInd w:val="0"/>
        <w:spacing w:after="0" w:line="240" w:lineRule="auto"/>
        <w:rPr>
          <w:rFonts w:cstheme="minorHAnsi"/>
          <w:kern w:val="0"/>
          <w:sz w:val="24"/>
          <w:szCs w:val="24"/>
        </w:rPr>
      </w:pPr>
      <w:r w:rsidRPr="00821807">
        <w:rPr>
          <w:rFonts w:cstheme="minorHAnsi"/>
          <w:kern w:val="0"/>
          <w:sz w:val="24"/>
          <w:szCs w:val="24"/>
        </w:rPr>
        <w:t xml:space="preserve">The Competition’s main sponsor is My Plan Connect and is open to girls between 18 and 26 years of age, married or single, and aims to find an ambassador for the Leeton Shire who will represent Leeton Show Society and Shire at a Zone Final in 2024. The winner and other entrants will receive a gift or prize on announcement night and a Personal Development weekend from Leeton Show Society for the winner in preparation for the zone final. </w:t>
      </w:r>
    </w:p>
    <w:p w14:paraId="1B27F2B0" w14:textId="3C64AF47" w:rsidR="00821807" w:rsidRPr="00821807" w:rsidRDefault="00821807" w:rsidP="00821807">
      <w:pPr>
        <w:autoSpaceDE w:val="0"/>
        <w:autoSpaceDN w:val="0"/>
        <w:adjustRightInd w:val="0"/>
        <w:spacing w:after="0" w:line="240" w:lineRule="auto"/>
        <w:rPr>
          <w:rFonts w:cstheme="minorHAnsi"/>
          <w:kern w:val="0"/>
          <w:sz w:val="24"/>
          <w:szCs w:val="24"/>
        </w:rPr>
      </w:pPr>
      <w:r w:rsidRPr="00821807">
        <w:rPr>
          <w:rFonts w:cstheme="minorHAnsi"/>
          <w:kern w:val="0"/>
          <w:sz w:val="24"/>
          <w:szCs w:val="24"/>
        </w:rPr>
        <w:t xml:space="preserve">Enclosed is information about the </w:t>
      </w:r>
      <w:r w:rsidR="00AD473D">
        <w:rPr>
          <w:rFonts w:cstheme="minorHAnsi"/>
          <w:kern w:val="0"/>
          <w:sz w:val="24"/>
          <w:szCs w:val="24"/>
        </w:rPr>
        <w:t>Young Woman</w:t>
      </w:r>
      <w:r w:rsidRPr="00821807">
        <w:rPr>
          <w:rFonts w:cstheme="minorHAnsi"/>
          <w:kern w:val="0"/>
          <w:sz w:val="24"/>
          <w:szCs w:val="24"/>
        </w:rPr>
        <w:t xml:space="preserve"> Competition, judging times, </w:t>
      </w:r>
      <w:proofErr w:type="gramStart"/>
      <w:r w:rsidRPr="00821807">
        <w:rPr>
          <w:rFonts w:cstheme="minorHAnsi"/>
          <w:kern w:val="0"/>
          <w:sz w:val="24"/>
          <w:szCs w:val="24"/>
        </w:rPr>
        <w:t>prizes</w:t>
      </w:r>
      <w:proofErr w:type="gramEnd"/>
      <w:r w:rsidRPr="00821807">
        <w:rPr>
          <w:rFonts w:cstheme="minorHAnsi"/>
          <w:kern w:val="0"/>
          <w:sz w:val="24"/>
          <w:szCs w:val="24"/>
        </w:rPr>
        <w:t xml:space="preserve"> and an entry form.</w:t>
      </w:r>
    </w:p>
    <w:p w14:paraId="66961790" w14:textId="77777777" w:rsidR="00821807" w:rsidRPr="00821807" w:rsidRDefault="00821807" w:rsidP="00821807">
      <w:pPr>
        <w:autoSpaceDE w:val="0"/>
        <w:autoSpaceDN w:val="0"/>
        <w:adjustRightInd w:val="0"/>
        <w:spacing w:after="0" w:line="240" w:lineRule="auto"/>
        <w:rPr>
          <w:rFonts w:cstheme="minorHAnsi"/>
          <w:kern w:val="0"/>
          <w:sz w:val="24"/>
          <w:szCs w:val="24"/>
        </w:rPr>
      </w:pPr>
      <w:r w:rsidRPr="00821807">
        <w:rPr>
          <w:rFonts w:cstheme="minorHAnsi"/>
          <w:kern w:val="0"/>
          <w:sz w:val="24"/>
          <w:szCs w:val="24"/>
        </w:rPr>
        <w:t>What to do:</w:t>
      </w:r>
    </w:p>
    <w:p w14:paraId="2712D00C" w14:textId="6F7D545F" w:rsidR="00821807" w:rsidRPr="00D5442A" w:rsidRDefault="00821807" w:rsidP="00D5442A">
      <w:pPr>
        <w:pStyle w:val="ListParagraph"/>
        <w:numPr>
          <w:ilvl w:val="0"/>
          <w:numId w:val="3"/>
        </w:numPr>
        <w:autoSpaceDE w:val="0"/>
        <w:autoSpaceDN w:val="0"/>
        <w:adjustRightInd w:val="0"/>
        <w:spacing w:after="0" w:line="240" w:lineRule="auto"/>
        <w:rPr>
          <w:rFonts w:cstheme="minorHAnsi"/>
          <w:kern w:val="0"/>
          <w:sz w:val="24"/>
          <w:szCs w:val="24"/>
        </w:rPr>
      </w:pPr>
      <w:r w:rsidRPr="00D5442A">
        <w:rPr>
          <w:rFonts w:cstheme="minorHAnsi"/>
          <w:kern w:val="0"/>
          <w:sz w:val="24"/>
          <w:szCs w:val="24"/>
        </w:rPr>
        <w:t xml:space="preserve"> Read form A and sign and </w:t>
      </w:r>
      <w:proofErr w:type="gramStart"/>
      <w:r w:rsidRPr="00D5442A">
        <w:rPr>
          <w:rFonts w:cstheme="minorHAnsi"/>
          <w:kern w:val="0"/>
          <w:sz w:val="24"/>
          <w:szCs w:val="24"/>
        </w:rPr>
        <w:t>date</w:t>
      </w:r>
      <w:proofErr w:type="gramEnd"/>
    </w:p>
    <w:p w14:paraId="17C422F2" w14:textId="3AC4C536" w:rsidR="00821807" w:rsidRPr="00D5442A" w:rsidRDefault="00821807" w:rsidP="00D5442A">
      <w:pPr>
        <w:pStyle w:val="ListParagraph"/>
        <w:numPr>
          <w:ilvl w:val="0"/>
          <w:numId w:val="3"/>
        </w:numPr>
        <w:autoSpaceDE w:val="0"/>
        <w:autoSpaceDN w:val="0"/>
        <w:adjustRightInd w:val="0"/>
        <w:spacing w:after="0" w:line="240" w:lineRule="auto"/>
        <w:rPr>
          <w:rFonts w:cstheme="minorHAnsi"/>
          <w:kern w:val="0"/>
          <w:sz w:val="24"/>
          <w:szCs w:val="24"/>
        </w:rPr>
      </w:pPr>
      <w:r w:rsidRPr="00D5442A">
        <w:rPr>
          <w:rFonts w:cstheme="minorHAnsi"/>
          <w:kern w:val="0"/>
          <w:sz w:val="24"/>
          <w:szCs w:val="24"/>
        </w:rPr>
        <w:t xml:space="preserve">Complete the entry </w:t>
      </w:r>
      <w:proofErr w:type="gramStart"/>
      <w:r w:rsidRPr="00D5442A">
        <w:rPr>
          <w:rFonts w:cstheme="minorHAnsi"/>
          <w:kern w:val="0"/>
          <w:sz w:val="24"/>
          <w:szCs w:val="24"/>
        </w:rPr>
        <w:t>form</w:t>
      </w:r>
      <w:proofErr w:type="gramEnd"/>
    </w:p>
    <w:p w14:paraId="5A7D556F" w14:textId="341C5DCF" w:rsidR="00821807" w:rsidRPr="00D5442A" w:rsidRDefault="00821807" w:rsidP="00D5442A">
      <w:pPr>
        <w:pStyle w:val="ListParagraph"/>
        <w:numPr>
          <w:ilvl w:val="0"/>
          <w:numId w:val="3"/>
        </w:numPr>
        <w:autoSpaceDE w:val="0"/>
        <w:autoSpaceDN w:val="0"/>
        <w:adjustRightInd w:val="0"/>
        <w:spacing w:after="0" w:line="240" w:lineRule="auto"/>
        <w:rPr>
          <w:rFonts w:cstheme="minorHAnsi"/>
          <w:kern w:val="0"/>
          <w:sz w:val="24"/>
          <w:szCs w:val="24"/>
        </w:rPr>
      </w:pPr>
      <w:r w:rsidRPr="00D5442A">
        <w:rPr>
          <w:rFonts w:cstheme="minorHAnsi"/>
          <w:kern w:val="0"/>
          <w:sz w:val="24"/>
          <w:szCs w:val="24"/>
        </w:rPr>
        <w:t xml:space="preserve">Attach your </w:t>
      </w:r>
      <w:proofErr w:type="gramStart"/>
      <w:r w:rsidRPr="00D5442A">
        <w:rPr>
          <w:rFonts w:cstheme="minorHAnsi"/>
          <w:kern w:val="0"/>
          <w:sz w:val="24"/>
          <w:szCs w:val="24"/>
        </w:rPr>
        <w:t>Resume</w:t>
      </w:r>
      <w:proofErr w:type="gramEnd"/>
    </w:p>
    <w:p w14:paraId="5AE1ECF5" w14:textId="1801418C" w:rsidR="00821807" w:rsidRPr="00821807" w:rsidRDefault="00821807" w:rsidP="00821807">
      <w:pPr>
        <w:rPr>
          <w:rFonts w:cstheme="minorHAnsi"/>
          <w:kern w:val="0"/>
          <w:sz w:val="24"/>
          <w:szCs w:val="24"/>
        </w:rPr>
      </w:pPr>
      <w:r w:rsidRPr="00821807">
        <w:rPr>
          <w:rFonts w:cstheme="minorHAnsi"/>
          <w:kern w:val="0"/>
          <w:sz w:val="24"/>
          <w:szCs w:val="24"/>
        </w:rPr>
        <w:t xml:space="preserve">Return these three items to Janne Skewes, Leeton Show Society secretary via email: </w:t>
      </w:r>
      <w:hyperlink r:id="rId8" w:history="1">
        <w:r w:rsidRPr="00821807">
          <w:rPr>
            <w:rStyle w:val="Hyperlink"/>
            <w:rFonts w:cstheme="minorHAnsi"/>
            <w:kern w:val="0"/>
            <w:sz w:val="24"/>
            <w:szCs w:val="24"/>
          </w:rPr>
          <w:t>secretary@leetonshow.com</w:t>
        </w:r>
      </w:hyperlink>
    </w:p>
    <w:p w14:paraId="0E855CFF" w14:textId="20E212A5" w:rsidR="00821807" w:rsidRPr="00821807" w:rsidRDefault="00821807" w:rsidP="00821807">
      <w:pPr>
        <w:rPr>
          <w:rFonts w:cstheme="minorHAnsi"/>
          <w:kern w:val="0"/>
          <w:sz w:val="24"/>
          <w:szCs w:val="24"/>
        </w:rPr>
      </w:pPr>
      <w:r w:rsidRPr="00821807">
        <w:rPr>
          <w:rFonts w:cstheme="minorHAnsi"/>
          <w:kern w:val="0"/>
          <w:sz w:val="24"/>
          <w:szCs w:val="24"/>
        </w:rPr>
        <w:t xml:space="preserve">Judging will take place at one event on </w:t>
      </w:r>
      <w:r w:rsidR="00733127">
        <w:rPr>
          <w:rFonts w:cstheme="minorHAnsi"/>
          <w:kern w:val="0"/>
          <w:sz w:val="24"/>
          <w:szCs w:val="24"/>
        </w:rPr>
        <w:t>Saturday 23rd</w:t>
      </w:r>
      <w:r w:rsidRPr="00821807">
        <w:rPr>
          <w:rFonts w:cstheme="minorHAnsi"/>
          <w:kern w:val="0"/>
          <w:sz w:val="24"/>
          <w:szCs w:val="24"/>
        </w:rPr>
        <w:t xml:space="preserve"> September </w:t>
      </w:r>
      <w:r w:rsidR="00733127">
        <w:rPr>
          <w:rFonts w:cstheme="minorHAnsi"/>
          <w:kern w:val="0"/>
          <w:sz w:val="24"/>
          <w:szCs w:val="24"/>
        </w:rPr>
        <w:t xml:space="preserve">2023 </w:t>
      </w:r>
      <w:r w:rsidRPr="00821807">
        <w:rPr>
          <w:rFonts w:cstheme="minorHAnsi"/>
          <w:kern w:val="0"/>
          <w:sz w:val="24"/>
          <w:szCs w:val="24"/>
        </w:rPr>
        <w:t xml:space="preserve">which will be in the form of a formal </w:t>
      </w:r>
      <w:r w:rsidR="00733127" w:rsidRPr="00821807">
        <w:rPr>
          <w:rFonts w:cstheme="minorHAnsi"/>
          <w:kern w:val="0"/>
          <w:sz w:val="24"/>
          <w:szCs w:val="24"/>
        </w:rPr>
        <w:t>sit</w:t>
      </w:r>
      <w:r w:rsidR="00733127">
        <w:rPr>
          <w:rFonts w:cstheme="minorHAnsi"/>
          <w:kern w:val="0"/>
          <w:sz w:val="24"/>
          <w:szCs w:val="24"/>
        </w:rPr>
        <w:t>-down</w:t>
      </w:r>
      <w:r w:rsidRPr="00821807">
        <w:rPr>
          <w:rFonts w:cstheme="minorHAnsi"/>
          <w:kern w:val="0"/>
          <w:sz w:val="24"/>
          <w:szCs w:val="24"/>
        </w:rPr>
        <w:t xml:space="preserve"> interview followed by a meal and then a short tell us about yourself/ interview in front of all guests</w:t>
      </w:r>
      <w:r w:rsidR="00733127">
        <w:rPr>
          <w:rFonts w:cstheme="minorHAnsi"/>
          <w:kern w:val="0"/>
          <w:sz w:val="24"/>
          <w:szCs w:val="24"/>
        </w:rPr>
        <w:t xml:space="preserve">. </w:t>
      </w:r>
      <w:r w:rsidRPr="00821807">
        <w:rPr>
          <w:rFonts w:cstheme="minorHAnsi"/>
          <w:kern w:val="0"/>
          <w:sz w:val="24"/>
          <w:szCs w:val="24"/>
        </w:rPr>
        <w:t>At this event you will be interviewed by a judging panel which will consist of 3 judges. The judging</w:t>
      </w:r>
      <w:r w:rsidR="00733127">
        <w:rPr>
          <w:rFonts w:cstheme="minorHAnsi"/>
          <w:kern w:val="0"/>
          <w:sz w:val="24"/>
          <w:szCs w:val="24"/>
        </w:rPr>
        <w:t xml:space="preserve"> </w:t>
      </w:r>
      <w:r w:rsidRPr="00821807">
        <w:rPr>
          <w:rFonts w:cstheme="minorHAnsi"/>
          <w:kern w:val="0"/>
          <w:sz w:val="24"/>
          <w:szCs w:val="24"/>
        </w:rPr>
        <w:t>guidelines are included on the information sheet. Then we will have a meal where you will be judged on</w:t>
      </w:r>
      <w:r w:rsidR="00733127">
        <w:rPr>
          <w:rFonts w:cstheme="minorHAnsi"/>
          <w:kern w:val="0"/>
          <w:sz w:val="24"/>
          <w:szCs w:val="24"/>
        </w:rPr>
        <w:t xml:space="preserve"> </w:t>
      </w:r>
      <w:r w:rsidRPr="00821807">
        <w:rPr>
          <w:rFonts w:cstheme="minorHAnsi"/>
          <w:kern w:val="0"/>
          <w:sz w:val="24"/>
          <w:szCs w:val="24"/>
        </w:rPr>
        <w:t xml:space="preserve">etiquette, table manners </w:t>
      </w:r>
      <w:proofErr w:type="gramStart"/>
      <w:r w:rsidRPr="00821807">
        <w:rPr>
          <w:rFonts w:cstheme="minorHAnsi"/>
          <w:kern w:val="0"/>
          <w:sz w:val="24"/>
          <w:szCs w:val="24"/>
        </w:rPr>
        <w:t>and also</w:t>
      </w:r>
      <w:proofErr w:type="gramEnd"/>
      <w:r w:rsidRPr="00821807">
        <w:rPr>
          <w:rFonts w:cstheme="minorHAnsi"/>
          <w:kern w:val="0"/>
          <w:sz w:val="24"/>
          <w:szCs w:val="24"/>
        </w:rPr>
        <w:t xml:space="preserve"> ability to converse with the guests. We will then interview each girl in front</w:t>
      </w:r>
      <w:r w:rsidR="00733127">
        <w:rPr>
          <w:rFonts w:cstheme="minorHAnsi"/>
          <w:kern w:val="0"/>
          <w:sz w:val="24"/>
          <w:szCs w:val="24"/>
        </w:rPr>
        <w:t xml:space="preserve"> </w:t>
      </w:r>
      <w:r w:rsidRPr="00821807">
        <w:rPr>
          <w:rFonts w:cstheme="minorHAnsi"/>
          <w:kern w:val="0"/>
          <w:sz w:val="24"/>
          <w:szCs w:val="24"/>
        </w:rPr>
        <w:t xml:space="preserve">of all guests on chosen questions by you, this will just be a little get to know you session </w:t>
      </w:r>
      <w:proofErr w:type="gramStart"/>
      <w:r w:rsidRPr="00821807">
        <w:rPr>
          <w:rFonts w:cstheme="minorHAnsi"/>
          <w:kern w:val="0"/>
          <w:sz w:val="24"/>
          <w:szCs w:val="24"/>
        </w:rPr>
        <w:t>and also</w:t>
      </w:r>
      <w:proofErr w:type="gramEnd"/>
      <w:r w:rsidRPr="00821807">
        <w:rPr>
          <w:rFonts w:cstheme="minorHAnsi"/>
          <w:kern w:val="0"/>
          <w:sz w:val="24"/>
          <w:szCs w:val="24"/>
        </w:rPr>
        <w:t xml:space="preserve"> will be a</w:t>
      </w:r>
      <w:r w:rsidR="00733127">
        <w:rPr>
          <w:rFonts w:cstheme="minorHAnsi"/>
          <w:kern w:val="0"/>
          <w:sz w:val="24"/>
          <w:szCs w:val="24"/>
        </w:rPr>
        <w:t xml:space="preserve"> </w:t>
      </w:r>
      <w:r w:rsidRPr="00821807">
        <w:rPr>
          <w:rFonts w:cstheme="minorHAnsi"/>
          <w:kern w:val="0"/>
          <w:sz w:val="24"/>
          <w:szCs w:val="24"/>
        </w:rPr>
        <w:t>judge on your public speaking. The dress code for the dinner is smart day wear, which would be either a</w:t>
      </w:r>
      <w:r w:rsidR="00733127">
        <w:rPr>
          <w:rFonts w:cstheme="minorHAnsi"/>
          <w:kern w:val="0"/>
          <w:sz w:val="24"/>
          <w:szCs w:val="24"/>
        </w:rPr>
        <w:t xml:space="preserve"> </w:t>
      </w:r>
      <w:r w:rsidRPr="00821807">
        <w:rPr>
          <w:rFonts w:cstheme="minorHAnsi"/>
          <w:kern w:val="0"/>
          <w:sz w:val="24"/>
          <w:szCs w:val="24"/>
        </w:rPr>
        <w:t>skirt and jacket/top or suit.</w:t>
      </w:r>
    </w:p>
    <w:p w14:paraId="64D51A3C" w14:textId="64A4DB20" w:rsidR="00821807" w:rsidRPr="00D5442A" w:rsidRDefault="00821807" w:rsidP="00821807">
      <w:pPr>
        <w:rPr>
          <w:rFonts w:cstheme="minorHAnsi"/>
          <w:kern w:val="0"/>
          <w:sz w:val="24"/>
          <w:szCs w:val="24"/>
        </w:rPr>
      </w:pPr>
      <w:r w:rsidRPr="00821807">
        <w:rPr>
          <w:rFonts w:cstheme="minorHAnsi"/>
          <w:kern w:val="0"/>
          <w:sz w:val="24"/>
          <w:szCs w:val="24"/>
        </w:rPr>
        <w:t xml:space="preserve">Once entry has been received, we will contact you with your judging time. If you have any </w:t>
      </w:r>
      <w:r w:rsidR="00733127" w:rsidRPr="00821807">
        <w:rPr>
          <w:rFonts w:cstheme="minorHAnsi"/>
          <w:kern w:val="0"/>
          <w:sz w:val="24"/>
          <w:szCs w:val="24"/>
        </w:rPr>
        <w:t>queries,</w:t>
      </w:r>
      <w:r w:rsidRPr="00821807">
        <w:rPr>
          <w:rFonts w:cstheme="minorHAnsi"/>
          <w:kern w:val="0"/>
          <w:sz w:val="24"/>
          <w:szCs w:val="24"/>
        </w:rPr>
        <w:t xml:space="preserve"> please</w:t>
      </w:r>
      <w:r w:rsidR="00733127">
        <w:rPr>
          <w:rFonts w:cstheme="minorHAnsi"/>
          <w:kern w:val="0"/>
          <w:sz w:val="24"/>
          <w:szCs w:val="24"/>
        </w:rPr>
        <w:t xml:space="preserve"> </w:t>
      </w:r>
      <w:r w:rsidRPr="00821807">
        <w:rPr>
          <w:rFonts w:cstheme="minorHAnsi"/>
          <w:kern w:val="0"/>
          <w:sz w:val="24"/>
          <w:szCs w:val="24"/>
        </w:rPr>
        <w:t>don’t hesitate to contact any of the Leeton Show</w:t>
      </w:r>
      <w:r w:rsidR="00733127">
        <w:rPr>
          <w:rFonts w:cstheme="minorHAnsi"/>
          <w:kern w:val="0"/>
          <w:sz w:val="24"/>
          <w:szCs w:val="24"/>
        </w:rPr>
        <w:t xml:space="preserve"> Young Woman</w:t>
      </w:r>
      <w:r w:rsidRPr="00821807">
        <w:rPr>
          <w:rFonts w:cstheme="minorHAnsi"/>
          <w:kern w:val="0"/>
          <w:sz w:val="24"/>
          <w:szCs w:val="24"/>
        </w:rPr>
        <w:t xml:space="preserve"> Competition Committee.</w:t>
      </w:r>
    </w:p>
    <w:p w14:paraId="16FA52F3" w14:textId="3F0AAF89" w:rsidR="00821807" w:rsidRDefault="00D5442A" w:rsidP="00821807">
      <w:pPr>
        <w:rPr>
          <w:rFonts w:cstheme="minorHAnsi"/>
        </w:rPr>
      </w:pPr>
      <w:r>
        <w:rPr>
          <w:noProof/>
        </w:rPr>
        <w:lastRenderedPageBreak/>
        <w:drawing>
          <wp:anchor distT="0" distB="0" distL="114300" distR="114300" simplePos="0" relativeHeight="251662336" behindDoc="0" locked="0" layoutInCell="1" allowOverlap="1" wp14:anchorId="79C703FA" wp14:editId="17FCFBE1">
            <wp:simplePos x="0" y="0"/>
            <wp:positionH relativeFrom="page">
              <wp:align>left</wp:align>
            </wp:positionH>
            <wp:positionV relativeFrom="paragraph">
              <wp:posOffset>-916305</wp:posOffset>
            </wp:positionV>
            <wp:extent cx="2705100" cy="2760927"/>
            <wp:effectExtent l="0" t="0" r="0" b="0"/>
            <wp:wrapNone/>
            <wp:docPr id="874116810" name="Picture 874116810" descr="Pale Pink Australian Native Flora Bottlebrush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 Pink Australian Native Flora Bottlebrush Vector Stock Illustration -  Download Image Now - iStock"/>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6536" b="88725" l="5719" r="87255">
                                  <a14:foregroundMark x1="34641" y1="84641" x2="34641" y2="84641"/>
                                  <a14:foregroundMark x1="23366" y1="85784" x2="23366" y2="85784"/>
                                  <a14:foregroundMark x1="5719" y1="78268" x2="5719" y2="78268"/>
                                  <a14:foregroundMark x1="83660" y1="11275" x2="83660" y2="11275"/>
                                  <a14:foregroundMark x1="87418" y1="6536" x2="87418" y2="6536"/>
                                  <a14:foregroundMark x1="34314" y1="88725" x2="34314" y2="88725"/>
                                </a14:backgroundRemoval>
                              </a14:imgEffect>
                            </a14:imgLayer>
                          </a14:imgProps>
                        </a:ext>
                        <a:ext uri="{28A0092B-C50C-407E-A947-70E740481C1C}">
                          <a14:useLocalDpi xmlns:a14="http://schemas.microsoft.com/office/drawing/2010/main" val="0"/>
                        </a:ext>
                      </a:extLst>
                    </a:blip>
                    <a:srcRect l="-1508" t="-1507" r="12230" b="10386"/>
                    <a:stretch/>
                  </pic:blipFill>
                  <pic:spPr bwMode="auto">
                    <a:xfrm rot="10800000">
                      <a:off x="0" y="0"/>
                      <a:ext cx="2705100" cy="2760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CD6825" w14:textId="77777777" w:rsidR="00D5442A" w:rsidRDefault="00D5442A" w:rsidP="00821807">
      <w:pPr>
        <w:rPr>
          <w:rFonts w:cstheme="minorHAnsi"/>
        </w:rPr>
      </w:pPr>
    </w:p>
    <w:p w14:paraId="5E85AF57" w14:textId="7101FFF7" w:rsidR="00D5442A" w:rsidRPr="00821807" w:rsidRDefault="00D5442A" w:rsidP="00821807">
      <w:pPr>
        <w:rPr>
          <w:rFonts w:cstheme="minorHAnsi"/>
        </w:rPr>
      </w:pPr>
    </w:p>
    <w:p w14:paraId="733499B0" w14:textId="77777777" w:rsidR="00D5442A" w:rsidRDefault="00D5442A" w:rsidP="00733127">
      <w:pPr>
        <w:pStyle w:val="Heading2"/>
        <w:rPr>
          <w:sz w:val="32"/>
          <w:szCs w:val="32"/>
        </w:rPr>
      </w:pPr>
    </w:p>
    <w:p w14:paraId="3DDEDA7C" w14:textId="77777777" w:rsidR="00D5442A" w:rsidRDefault="00D5442A" w:rsidP="00733127">
      <w:pPr>
        <w:pStyle w:val="Heading2"/>
        <w:rPr>
          <w:sz w:val="32"/>
          <w:szCs w:val="32"/>
        </w:rPr>
      </w:pPr>
    </w:p>
    <w:p w14:paraId="335379BA" w14:textId="43F8E10F" w:rsidR="00733127" w:rsidRDefault="00733127" w:rsidP="00733127">
      <w:pPr>
        <w:pStyle w:val="Heading2"/>
        <w:rPr>
          <w:sz w:val="32"/>
          <w:szCs w:val="32"/>
        </w:rPr>
      </w:pPr>
      <w:r w:rsidRPr="00733127">
        <w:rPr>
          <w:sz w:val="32"/>
          <w:szCs w:val="32"/>
        </w:rPr>
        <w:t xml:space="preserve">Entry form </w:t>
      </w:r>
    </w:p>
    <w:p w14:paraId="65D7865E" w14:textId="7BF3B1E2" w:rsidR="00733127" w:rsidRPr="00733127" w:rsidRDefault="00733127" w:rsidP="00733127"/>
    <w:p w14:paraId="2471A80B" w14:textId="669A0DA7" w:rsidR="00733127" w:rsidRDefault="00733127" w:rsidP="00733127">
      <w:r>
        <w:t>Surname: _________________________ First name: ____________________________</w:t>
      </w:r>
    </w:p>
    <w:p w14:paraId="37486ECF" w14:textId="4DD0D337" w:rsidR="00733127" w:rsidRDefault="00733127" w:rsidP="00733127">
      <w:r>
        <w:t xml:space="preserve">Date of birth: ______________________ </w:t>
      </w:r>
    </w:p>
    <w:p w14:paraId="70CFD99B" w14:textId="22AE6776" w:rsidR="00733127" w:rsidRDefault="00733127" w:rsidP="00733127">
      <w:r>
        <w:t>Home Address: ____________________________________________________________________</w:t>
      </w:r>
    </w:p>
    <w:p w14:paraId="70DC0A6A" w14:textId="293DFE49" w:rsidR="00733127" w:rsidRDefault="00733127" w:rsidP="00733127">
      <w:r>
        <w:t>___________________________________________________ Post code: _____________</w:t>
      </w:r>
    </w:p>
    <w:p w14:paraId="44886F21" w14:textId="3B22F3E9" w:rsidR="00733127" w:rsidRDefault="00733127" w:rsidP="00733127">
      <w:r>
        <w:t xml:space="preserve">Home Phone Number: ________________________ </w:t>
      </w:r>
    </w:p>
    <w:p w14:paraId="411C311C" w14:textId="29F5031B" w:rsidR="00733127" w:rsidRDefault="00733127" w:rsidP="00733127">
      <w:r>
        <w:t>Mobile: _________________________ Email: ____________________________________________</w:t>
      </w:r>
    </w:p>
    <w:p w14:paraId="7194DD21" w14:textId="7BA78869" w:rsidR="00733127" w:rsidRDefault="00733127" w:rsidP="00733127">
      <w:r>
        <w:t>What are your hobbies/Interests? __________________________________________________________________________________</w:t>
      </w:r>
    </w:p>
    <w:p w14:paraId="76F432A5" w14:textId="77777777" w:rsidR="00733127" w:rsidRDefault="00733127" w:rsidP="00733127">
      <w:r>
        <w:t>__________________________________________________________________________________</w:t>
      </w:r>
    </w:p>
    <w:p w14:paraId="1147E74B" w14:textId="77777777" w:rsidR="00733127" w:rsidRDefault="00733127" w:rsidP="00733127">
      <w:r>
        <w:t>__________________________________________________________________________________</w:t>
      </w:r>
    </w:p>
    <w:p w14:paraId="0E80EBC3" w14:textId="77777777" w:rsidR="00733127" w:rsidRDefault="00733127" w:rsidP="00733127">
      <w:r>
        <w:t>__________________________________________________________________________________</w:t>
      </w:r>
    </w:p>
    <w:p w14:paraId="02E13E35" w14:textId="77777777" w:rsidR="00733127" w:rsidRDefault="00733127" w:rsidP="00733127">
      <w:r>
        <w:t>__________________________________________________________________________________</w:t>
      </w:r>
    </w:p>
    <w:p w14:paraId="161C2ABC" w14:textId="77777777" w:rsidR="00733127" w:rsidRDefault="00733127" w:rsidP="00733127">
      <w:r>
        <w:t>__________________________________________________________________________________</w:t>
      </w:r>
    </w:p>
    <w:p w14:paraId="51A0199B" w14:textId="15268614" w:rsidR="00733127" w:rsidRDefault="00733127" w:rsidP="00733127">
      <w:r>
        <w:t>What do you think you will get out of entering and participating in the competition? __________________________________________________________________________________</w:t>
      </w:r>
    </w:p>
    <w:p w14:paraId="06033FB4" w14:textId="77777777" w:rsidR="00733127" w:rsidRDefault="00733127" w:rsidP="00733127">
      <w:r>
        <w:t>__________________________________________________________________________________</w:t>
      </w:r>
    </w:p>
    <w:p w14:paraId="45AFA18D" w14:textId="77777777" w:rsidR="00733127" w:rsidRDefault="00733127" w:rsidP="00733127">
      <w:r>
        <w:t>__________________________________________________________________________________</w:t>
      </w:r>
    </w:p>
    <w:p w14:paraId="7DD56ACC" w14:textId="77777777" w:rsidR="00733127" w:rsidRDefault="00733127" w:rsidP="00733127">
      <w:r>
        <w:t>__________________________________________________________________________________</w:t>
      </w:r>
    </w:p>
    <w:p w14:paraId="7F6F065F" w14:textId="77777777" w:rsidR="00733127" w:rsidRDefault="00733127" w:rsidP="00733127">
      <w:r>
        <w:t>__________________________________________________________________________________</w:t>
      </w:r>
    </w:p>
    <w:p w14:paraId="61546ADD" w14:textId="77777777" w:rsidR="00733127" w:rsidRDefault="00733127" w:rsidP="00733127">
      <w:r>
        <w:t>__________________________________________________________________________________</w:t>
      </w:r>
    </w:p>
    <w:p w14:paraId="7E947FF7" w14:textId="77777777" w:rsidR="00733127" w:rsidRDefault="00733127" w:rsidP="00733127">
      <w:r>
        <w:t xml:space="preserve">Resume enclosed </w:t>
      </w:r>
      <w:proofErr w:type="gramStart"/>
      <w:r>
        <w:t>[ ]</w:t>
      </w:r>
      <w:proofErr w:type="gramEnd"/>
      <w:r>
        <w:t xml:space="preserve"> (tick)</w:t>
      </w:r>
    </w:p>
    <w:p w14:paraId="21FE2536" w14:textId="77777777" w:rsidR="00733127" w:rsidRDefault="00733127" w:rsidP="00733127">
      <w:r>
        <w:t>Declaration: I have read the rules of the competition and agree to abide by them</w:t>
      </w:r>
    </w:p>
    <w:p w14:paraId="2DE65379" w14:textId="77777777" w:rsidR="00733127" w:rsidRDefault="00733127" w:rsidP="00733127">
      <w:r>
        <w:t>Signature: _______________________________________ Date: _________________</w:t>
      </w:r>
    </w:p>
    <w:p w14:paraId="4CE80E58" w14:textId="7D9770CB" w:rsidR="00821807" w:rsidRPr="00821807" w:rsidRDefault="00733127" w:rsidP="00733127">
      <w:pPr>
        <w:rPr>
          <w:rFonts w:cstheme="minorHAnsi"/>
        </w:rPr>
      </w:pPr>
      <w:r>
        <w:t>Closing date Friday 22nd</w:t>
      </w:r>
      <w:r>
        <w:rPr>
          <w:sz w:val="14"/>
          <w:szCs w:val="14"/>
        </w:rPr>
        <w:t xml:space="preserve"> </w:t>
      </w:r>
      <w:r>
        <w:t>September 2023</w:t>
      </w:r>
    </w:p>
    <w:p w14:paraId="7AFE11A6" w14:textId="77777777" w:rsidR="00821807" w:rsidRPr="00821807" w:rsidRDefault="00821807" w:rsidP="00821807">
      <w:pPr>
        <w:rPr>
          <w:rFonts w:cstheme="minorHAnsi"/>
        </w:rPr>
      </w:pPr>
    </w:p>
    <w:p w14:paraId="67C3E1A6" w14:textId="67FE2F43" w:rsidR="00821807" w:rsidRPr="00821807" w:rsidRDefault="00D5442A" w:rsidP="00821807">
      <w:pPr>
        <w:rPr>
          <w:rFonts w:cstheme="minorHAnsi"/>
        </w:rPr>
      </w:pPr>
      <w:r>
        <w:rPr>
          <w:noProof/>
        </w:rPr>
        <w:lastRenderedPageBreak/>
        <w:drawing>
          <wp:anchor distT="0" distB="0" distL="114300" distR="114300" simplePos="0" relativeHeight="251664384" behindDoc="0" locked="0" layoutInCell="1" allowOverlap="1" wp14:anchorId="4C4F9377" wp14:editId="1D68068B">
            <wp:simplePos x="0" y="0"/>
            <wp:positionH relativeFrom="page">
              <wp:align>left</wp:align>
            </wp:positionH>
            <wp:positionV relativeFrom="paragraph">
              <wp:posOffset>-914400</wp:posOffset>
            </wp:positionV>
            <wp:extent cx="2705100" cy="2760927"/>
            <wp:effectExtent l="0" t="0" r="0" b="0"/>
            <wp:wrapNone/>
            <wp:docPr id="915967159" name="Picture 915967159" descr="Pale Pink Australian Native Flora Bottlebrush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 Pink Australian Native Flora Bottlebrush Vector Stock Illustration -  Download Image Now - iStock"/>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6536" b="88725" l="5719" r="87255">
                                  <a14:foregroundMark x1="34641" y1="84641" x2="34641" y2="84641"/>
                                  <a14:foregroundMark x1="23366" y1="85784" x2="23366" y2="85784"/>
                                  <a14:foregroundMark x1="5719" y1="78268" x2="5719" y2="78268"/>
                                  <a14:foregroundMark x1="83660" y1="11275" x2="83660" y2="11275"/>
                                  <a14:foregroundMark x1="87418" y1="6536" x2="87418" y2="6536"/>
                                  <a14:foregroundMark x1="34314" y1="88725" x2="34314" y2="88725"/>
                                </a14:backgroundRemoval>
                              </a14:imgEffect>
                            </a14:imgLayer>
                          </a14:imgProps>
                        </a:ext>
                        <a:ext uri="{28A0092B-C50C-407E-A947-70E740481C1C}">
                          <a14:useLocalDpi xmlns:a14="http://schemas.microsoft.com/office/drawing/2010/main" val="0"/>
                        </a:ext>
                      </a:extLst>
                    </a:blip>
                    <a:srcRect l="-1508" t="-1507" r="12230" b="10386"/>
                    <a:stretch/>
                  </pic:blipFill>
                  <pic:spPr bwMode="auto">
                    <a:xfrm rot="10800000">
                      <a:off x="0" y="0"/>
                      <a:ext cx="2705100" cy="2760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74D83" w14:textId="3312817C" w:rsidR="00821807" w:rsidRPr="00821807" w:rsidRDefault="00821807" w:rsidP="00821807">
      <w:pPr>
        <w:rPr>
          <w:rFonts w:cstheme="minorHAnsi"/>
        </w:rPr>
      </w:pPr>
    </w:p>
    <w:p w14:paraId="34B927F3" w14:textId="77777777" w:rsidR="00821807" w:rsidRPr="00821807" w:rsidRDefault="00821807" w:rsidP="00821807">
      <w:pPr>
        <w:rPr>
          <w:rFonts w:cstheme="minorHAnsi"/>
        </w:rPr>
      </w:pPr>
    </w:p>
    <w:p w14:paraId="55CD083C" w14:textId="7CED8035" w:rsidR="00D5442A" w:rsidRDefault="00D5442A" w:rsidP="00925B66">
      <w:pPr>
        <w:rPr>
          <w:rFonts w:cstheme="minorHAnsi"/>
          <w:sz w:val="24"/>
          <w:szCs w:val="24"/>
        </w:rPr>
      </w:pPr>
    </w:p>
    <w:p w14:paraId="6773E445" w14:textId="55E68A40" w:rsidR="00D5442A" w:rsidRDefault="00D5442A" w:rsidP="00925B66">
      <w:pPr>
        <w:rPr>
          <w:rFonts w:cstheme="minorHAnsi"/>
          <w:sz w:val="24"/>
          <w:szCs w:val="24"/>
        </w:rPr>
      </w:pPr>
    </w:p>
    <w:p w14:paraId="7CDA9C53" w14:textId="5A098E07" w:rsidR="00821807" w:rsidRPr="00D5442A" w:rsidRDefault="00733127" w:rsidP="00D5442A">
      <w:pPr>
        <w:pStyle w:val="Heading2"/>
        <w:rPr>
          <w:sz w:val="44"/>
          <w:szCs w:val="44"/>
        </w:rPr>
      </w:pPr>
      <w:r w:rsidRPr="00D5442A">
        <w:rPr>
          <w:sz w:val="44"/>
          <w:szCs w:val="44"/>
        </w:rPr>
        <w:t>Information sheet</w:t>
      </w:r>
    </w:p>
    <w:p w14:paraId="3431BFC8" w14:textId="77777777" w:rsidR="00733127" w:rsidRPr="00925B66" w:rsidRDefault="00733127" w:rsidP="00925B66">
      <w:pPr>
        <w:rPr>
          <w:rFonts w:cstheme="minorHAnsi"/>
          <w:sz w:val="24"/>
          <w:szCs w:val="24"/>
        </w:rPr>
      </w:pPr>
    </w:p>
    <w:p w14:paraId="31559B32" w14:textId="433BB213" w:rsidR="00733127" w:rsidRPr="00925B66" w:rsidRDefault="00733127" w:rsidP="00925B66">
      <w:pPr>
        <w:rPr>
          <w:rFonts w:cstheme="minorHAnsi"/>
          <w:kern w:val="0"/>
          <w:sz w:val="24"/>
          <w:szCs w:val="24"/>
        </w:rPr>
      </w:pPr>
      <w:r w:rsidRPr="00925B66">
        <w:rPr>
          <w:rFonts w:cstheme="minorHAnsi"/>
          <w:kern w:val="0"/>
          <w:sz w:val="24"/>
          <w:szCs w:val="24"/>
        </w:rPr>
        <w:t xml:space="preserve">Any information on deportment, dress code, public speaking and the competition will </w:t>
      </w:r>
      <w:proofErr w:type="gramStart"/>
      <w:r w:rsidRPr="00925B66">
        <w:rPr>
          <w:rFonts w:cstheme="minorHAnsi"/>
          <w:kern w:val="0"/>
          <w:sz w:val="24"/>
          <w:szCs w:val="24"/>
        </w:rPr>
        <w:t>be</w:t>
      </w:r>
      <w:proofErr w:type="gramEnd"/>
    </w:p>
    <w:p w14:paraId="3C2F9B77" w14:textId="29573911" w:rsidR="00733127" w:rsidRPr="00925B66" w:rsidRDefault="00733127" w:rsidP="00925B66">
      <w:pPr>
        <w:rPr>
          <w:rFonts w:cstheme="minorHAnsi"/>
          <w:kern w:val="0"/>
          <w:sz w:val="24"/>
          <w:szCs w:val="24"/>
        </w:rPr>
      </w:pPr>
      <w:r w:rsidRPr="00925B66">
        <w:rPr>
          <w:rFonts w:cstheme="minorHAnsi"/>
          <w:kern w:val="0"/>
          <w:sz w:val="24"/>
          <w:szCs w:val="24"/>
        </w:rPr>
        <w:t xml:space="preserve">available for you at </w:t>
      </w:r>
      <w:r w:rsidR="00D5442A" w:rsidRPr="00925B66">
        <w:rPr>
          <w:rFonts w:cstheme="minorHAnsi"/>
          <w:kern w:val="0"/>
          <w:sz w:val="24"/>
          <w:szCs w:val="24"/>
        </w:rPr>
        <w:t>any time</w:t>
      </w:r>
      <w:r w:rsidRPr="00925B66">
        <w:rPr>
          <w:rFonts w:cstheme="minorHAnsi"/>
          <w:kern w:val="0"/>
          <w:sz w:val="24"/>
          <w:szCs w:val="24"/>
        </w:rPr>
        <w:t xml:space="preserve"> via the Leeton Show Young Women </w:t>
      </w:r>
      <w:proofErr w:type="gramStart"/>
      <w:r w:rsidRPr="00925B66">
        <w:rPr>
          <w:rFonts w:cstheme="minorHAnsi"/>
          <w:kern w:val="0"/>
          <w:sz w:val="24"/>
          <w:szCs w:val="24"/>
        </w:rPr>
        <w:t>Committee;</w:t>
      </w:r>
      <w:proofErr w:type="gramEnd"/>
    </w:p>
    <w:p w14:paraId="7F040868" w14:textId="2DFDE1E1" w:rsidR="00733127" w:rsidRPr="00925B66" w:rsidRDefault="00733127" w:rsidP="00925B66">
      <w:pPr>
        <w:pStyle w:val="ListParagraph"/>
        <w:numPr>
          <w:ilvl w:val="0"/>
          <w:numId w:val="2"/>
        </w:numPr>
        <w:rPr>
          <w:rFonts w:cstheme="minorHAnsi"/>
          <w:b/>
          <w:bCs/>
          <w:kern w:val="0"/>
          <w:sz w:val="24"/>
          <w:szCs w:val="24"/>
        </w:rPr>
      </w:pPr>
      <w:r w:rsidRPr="00925B66">
        <w:rPr>
          <w:rFonts w:cstheme="minorHAnsi"/>
          <w:kern w:val="0"/>
          <w:sz w:val="24"/>
          <w:szCs w:val="24"/>
        </w:rPr>
        <w:t xml:space="preserve">Janne Skewes 0411893272 </w:t>
      </w:r>
      <w:hyperlink r:id="rId9" w:history="1">
        <w:r w:rsidRPr="00925B66">
          <w:rPr>
            <w:rStyle w:val="Hyperlink"/>
            <w:rFonts w:cstheme="minorHAnsi"/>
            <w:kern w:val="0"/>
            <w:sz w:val="24"/>
            <w:szCs w:val="24"/>
          </w:rPr>
          <w:t>secretary@leetonshow.com</w:t>
        </w:r>
      </w:hyperlink>
    </w:p>
    <w:p w14:paraId="235A4619" w14:textId="444AC8DA" w:rsidR="00733127" w:rsidRPr="00925B66" w:rsidRDefault="00733127" w:rsidP="00925B66">
      <w:pPr>
        <w:pStyle w:val="ListParagraph"/>
        <w:numPr>
          <w:ilvl w:val="0"/>
          <w:numId w:val="2"/>
        </w:numPr>
        <w:rPr>
          <w:rFonts w:cstheme="minorHAnsi"/>
          <w:b/>
          <w:bCs/>
          <w:kern w:val="0"/>
          <w:sz w:val="24"/>
          <w:szCs w:val="24"/>
        </w:rPr>
      </w:pPr>
      <w:r w:rsidRPr="00925B66">
        <w:rPr>
          <w:rFonts w:cstheme="minorHAnsi"/>
          <w:kern w:val="0"/>
          <w:sz w:val="24"/>
          <w:szCs w:val="24"/>
        </w:rPr>
        <w:t>Liz Munn 0477429761</w:t>
      </w:r>
    </w:p>
    <w:p w14:paraId="0C37D48B" w14:textId="46EB07D0" w:rsidR="00733127" w:rsidRPr="00925B66" w:rsidRDefault="00733127" w:rsidP="00925B66">
      <w:pPr>
        <w:pStyle w:val="ListParagraph"/>
        <w:numPr>
          <w:ilvl w:val="0"/>
          <w:numId w:val="2"/>
        </w:numPr>
        <w:rPr>
          <w:rFonts w:cstheme="minorHAnsi"/>
          <w:b/>
          <w:bCs/>
          <w:kern w:val="0"/>
          <w:sz w:val="24"/>
          <w:szCs w:val="24"/>
        </w:rPr>
      </w:pPr>
      <w:r w:rsidRPr="00925B66">
        <w:rPr>
          <w:rFonts w:cstheme="minorHAnsi"/>
          <w:kern w:val="0"/>
          <w:sz w:val="24"/>
          <w:szCs w:val="24"/>
        </w:rPr>
        <w:t xml:space="preserve">Anne Lepper </w:t>
      </w:r>
    </w:p>
    <w:p w14:paraId="07B06410" w14:textId="16C3161E" w:rsidR="00733127" w:rsidRPr="00925B66" w:rsidRDefault="00733127" w:rsidP="00925B66">
      <w:pPr>
        <w:pStyle w:val="ListParagraph"/>
        <w:numPr>
          <w:ilvl w:val="0"/>
          <w:numId w:val="2"/>
        </w:numPr>
        <w:rPr>
          <w:rFonts w:cstheme="minorHAnsi"/>
          <w:b/>
          <w:bCs/>
          <w:kern w:val="0"/>
          <w:sz w:val="24"/>
          <w:szCs w:val="24"/>
        </w:rPr>
      </w:pPr>
      <w:r w:rsidRPr="00925B66">
        <w:rPr>
          <w:rFonts w:cstheme="minorHAnsi"/>
          <w:kern w:val="0"/>
          <w:sz w:val="24"/>
          <w:szCs w:val="24"/>
        </w:rPr>
        <w:t>Jenny Lashbrook</w:t>
      </w:r>
    </w:p>
    <w:p w14:paraId="4EB57DC6" w14:textId="594F6ECC" w:rsidR="00925B66" w:rsidRPr="00925B66" w:rsidRDefault="00925B66" w:rsidP="00925B66">
      <w:pPr>
        <w:rPr>
          <w:rFonts w:cstheme="minorHAnsi"/>
          <w:b/>
          <w:bCs/>
          <w:kern w:val="0"/>
          <w:sz w:val="24"/>
          <w:szCs w:val="24"/>
        </w:rPr>
      </w:pPr>
    </w:p>
    <w:p w14:paraId="096BF6F4" w14:textId="1DF0CAAB" w:rsidR="00733127" w:rsidRPr="00925B66" w:rsidRDefault="00733127" w:rsidP="00925B66">
      <w:pPr>
        <w:rPr>
          <w:rFonts w:cstheme="minorHAnsi"/>
          <w:kern w:val="0"/>
          <w:sz w:val="24"/>
          <w:szCs w:val="24"/>
        </w:rPr>
      </w:pPr>
      <w:r w:rsidRPr="00925B66">
        <w:rPr>
          <w:rFonts w:cstheme="minorHAnsi"/>
          <w:b/>
          <w:bCs/>
          <w:kern w:val="0"/>
          <w:sz w:val="24"/>
          <w:szCs w:val="24"/>
        </w:rPr>
        <w:t>Judging</w:t>
      </w:r>
      <w:r w:rsidRPr="00925B66">
        <w:rPr>
          <w:rFonts w:cstheme="minorHAnsi"/>
          <w:kern w:val="0"/>
          <w:sz w:val="24"/>
          <w:szCs w:val="24"/>
        </w:rPr>
        <w:t xml:space="preserve"> – Interview &amp; </w:t>
      </w:r>
      <w:r w:rsidR="00925B66" w:rsidRPr="00925B66">
        <w:rPr>
          <w:rFonts w:cstheme="minorHAnsi"/>
          <w:kern w:val="0"/>
          <w:sz w:val="24"/>
          <w:szCs w:val="24"/>
        </w:rPr>
        <w:t>Luncheon</w:t>
      </w:r>
      <w:r w:rsidRPr="00925B66">
        <w:rPr>
          <w:rFonts w:cstheme="minorHAnsi"/>
          <w:kern w:val="0"/>
          <w:sz w:val="24"/>
          <w:szCs w:val="24"/>
        </w:rPr>
        <w:t xml:space="preserve">– </w:t>
      </w:r>
      <w:r w:rsidR="00925B66" w:rsidRPr="00925B66">
        <w:rPr>
          <w:rFonts w:cstheme="minorHAnsi"/>
          <w:kern w:val="0"/>
          <w:sz w:val="24"/>
          <w:szCs w:val="24"/>
        </w:rPr>
        <w:t>Saturday 23</w:t>
      </w:r>
      <w:r w:rsidR="00925B66" w:rsidRPr="00925B66">
        <w:rPr>
          <w:rFonts w:cstheme="minorHAnsi"/>
          <w:kern w:val="0"/>
          <w:sz w:val="24"/>
          <w:szCs w:val="24"/>
          <w:vertAlign w:val="superscript"/>
        </w:rPr>
        <w:t>rd</w:t>
      </w:r>
      <w:r w:rsidR="00925B66" w:rsidRPr="00925B66">
        <w:rPr>
          <w:rFonts w:cstheme="minorHAnsi"/>
          <w:kern w:val="0"/>
          <w:sz w:val="24"/>
          <w:szCs w:val="24"/>
        </w:rPr>
        <w:t xml:space="preserve"> September 2023</w:t>
      </w:r>
    </w:p>
    <w:p w14:paraId="737F0764" w14:textId="6D007A5F" w:rsidR="00733127" w:rsidRPr="00925B66" w:rsidRDefault="00733127" w:rsidP="00925B66">
      <w:pPr>
        <w:rPr>
          <w:rFonts w:cstheme="minorHAnsi"/>
          <w:kern w:val="0"/>
          <w:sz w:val="24"/>
          <w:szCs w:val="24"/>
        </w:rPr>
      </w:pPr>
      <w:r w:rsidRPr="00925B66">
        <w:rPr>
          <w:rFonts w:cstheme="minorHAnsi"/>
          <w:kern w:val="0"/>
          <w:sz w:val="24"/>
          <w:szCs w:val="24"/>
        </w:rPr>
        <w:t>Entrants will be judged on personality, confidence, ambition and life goals, general knowledge, knowledge</w:t>
      </w:r>
      <w:r w:rsidR="00925B66" w:rsidRPr="00925B66">
        <w:rPr>
          <w:rFonts w:cstheme="minorHAnsi"/>
          <w:kern w:val="0"/>
          <w:sz w:val="24"/>
          <w:szCs w:val="24"/>
        </w:rPr>
        <w:t xml:space="preserve"> </w:t>
      </w:r>
      <w:r w:rsidRPr="00925B66">
        <w:rPr>
          <w:rFonts w:cstheme="minorHAnsi"/>
          <w:kern w:val="0"/>
          <w:sz w:val="24"/>
          <w:szCs w:val="24"/>
        </w:rPr>
        <w:t>of Leeton and rural affair</w:t>
      </w:r>
      <w:r w:rsidR="00925B66" w:rsidRPr="00925B66">
        <w:rPr>
          <w:rFonts w:cstheme="minorHAnsi"/>
          <w:kern w:val="0"/>
          <w:sz w:val="24"/>
          <w:szCs w:val="24"/>
        </w:rPr>
        <w:t>s</w:t>
      </w:r>
      <w:r w:rsidRPr="00925B66">
        <w:rPr>
          <w:rFonts w:cstheme="minorHAnsi"/>
          <w:kern w:val="0"/>
          <w:sz w:val="24"/>
          <w:szCs w:val="24"/>
        </w:rPr>
        <w:t xml:space="preserve">, </w:t>
      </w:r>
      <w:proofErr w:type="gramStart"/>
      <w:r w:rsidRPr="00925B66">
        <w:rPr>
          <w:rFonts w:cstheme="minorHAnsi"/>
          <w:kern w:val="0"/>
          <w:sz w:val="24"/>
          <w:szCs w:val="24"/>
        </w:rPr>
        <w:t>presentation</w:t>
      </w:r>
      <w:proofErr w:type="gramEnd"/>
      <w:r w:rsidRPr="00925B66">
        <w:rPr>
          <w:rFonts w:cstheme="minorHAnsi"/>
          <w:kern w:val="0"/>
          <w:sz w:val="24"/>
          <w:szCs w:val="24"/>
        </w:rPr>
        <w:t xml:space="preserve"> and speech. Dress code is Corporate Day wear</w:t>
      </w:r>
      <w:r w:rsidR="00925B66" w:rsidRPr="00925B66">
        <w:rPr>
          <w:rFonts w:cstheme="minorHAnsi"/>
          <w:kern w:val="0"/>
          <w:sz w:val="24"/>
          <w:szCs w:val="24"/>
        </w:rPr>
        <w:t xml:space="preserve">. </w:t>
      </w:r>
    </w:p>
    <w:p w14:paraId="35CD8DEB" w14:textId="75019B1C" w:rsidR="00925B66" w:rsidRPr="00925B66" w:rsidRDefault="00925B66" w:rsidP="00925B66">
      <w:pPr>
        <w:rPr>
          <w:rFonts w:cstheme="minorHAnsi"/>
          <w:b/>
          <w:bCs/>
          <w:kern w:val="0"/>
          <w:sz w:val="24"/>
          <w:szCs w:val="24"/>
        </w:rPr>
      </w:pPr>
    </w:p>
    <w:p w14:paraId="6B4B7EB0" w14:textId="09BF14F5" w:rsidR="00733127" w:rsidRPr="00925B66" w:rsidRDefault="00733127" w:rsidP="00925B66">
      <w:pPr>
        <w:rPr>
          <w:rFonts w:cstheme="minorHAnsi"/>
          <w:kern w:val="0"/>
          <w:sz w:val="24"/>
          <w:szCs w:val="24"/>
        </w:rPr>
      </w:pPr>
      <w:r w:rsidRPr="00925B66">
        <w:rPr>
          <w:rFonts w:cstheme="minorHAnsi"/>
          <w:b/>
          <w:bCs/>
          <w:kern w:val="0"/>
          <w:sz w:val="24"/>
          <w:szCs w:val="24"/>
        </w:rPr>
        <w:t>Show opening</w:t>
      </w:r>
      <w:r w:rsidRPr="00925B66">
        <w:rPr>
          <w:rFonts w:cstheme="minorHAnsi"/>
          <w:kern w:val="0"/>
          <w:sz w:val="24"/>
          <w:szCs w:val="24"/>
        </w:rPr>
        <w:t xml:space="preserve"> – Friday </w:t>
      </w:r>
      <w:r w:rsidR="00925B66" w:rsidRPr="00925B66">
        <w:rPr>
          <w:rFonts w:cstheme="minorHAnsi"/>
          <w:kern w:val="0"/>
          <w:sz w:val="24"/>
          <w:szCs w:val="24"/>
        </w:rPr>
        <w:t>7</w:t>
      </w:r>
      <w:r w:rsidR="00925B66" w:rsidRPr="00925B66">
        <w:rPr>
          <w:rFonts w:cstheme="minorHAnsi"/>
          <w:kern w:val="0"/>
          <w:sz w:val="24"/>
          <w:szCs w:val="24"/>
          <w:vertAlign w:val="superscript"/>
        </w:rPr>
        <w:t>th</w:t>
      </w:r>
      <w:r w:rsidR="00925B66" w:rsidRPr="00925B66">
        <w:rPr>
          <w:rFonts w:cstheme="minorHAnsi"/>
          <w:kern w:val="0"/>
          <w:sz w:val="24"/>
          <w:szCs w:val="24"/>
        </w:rPr>
        <w:t xml:space="preserve"> October 2023</w:t>
      </w:r>
      <w:r w:rsidRPr="00925B66">
        <w:rPr>
          <w:rFonts w:cstheme="minorHAnsi"/>
          <w:kern w:val="0"/>
          <w:sz w:val="24"/>
          <w:szCs w:val="24"/>
        </w:rPr>
        <w:t xml:space="preserve"> &amp; </w:t>
      </w:r>
      <w:proofErr w:type="gramStart"/>
      <w:r w:rsidRPr="00925B66">
        <w:rPr>
          <w:rFonts w:cstheme="minorHAnsi"/>
          <w:kern w:val="0"/>
          <w:sz w:val="24"/>
          <w:szCs w:val="24"/>
        </w:rPr>
        <w:t>Show day</w:t>
      </w:r>
      <w:proofErr w:type="gramEnd"/>
      <w:r w:rsidRPr="00925B66">
        <w:rPr>
          <w:rFonts w:cstheme="minorHAnsi"/>
          <w:kern w:val="0"/>
          <w:sz w:val="24"/>
          <w:szCs w:val="24"/>
        </w:rPr>
        <w:t xml:space="preserve"> – Saturday </w:t>
      </w:r>
      <w:r w:rsidR="00925B66" w:rsidRPr="00925B66">
        <w:rPr>
          <w:rFonts w:cstheme="minorHAnsi"/>
          <w:kern w:val="0"/>
          <w:sz w:val="24"/>
          <w:szCs w:val="24"/>
        </w:rPr>
        <w:t>8</w:t>
      </w:r>
      <w:r w:rsidR="00925B66" w:rsidRPr="00925B66">
        <w:rPr>
          <w:rFonts w:cstheme="minorHAnsi"/>
          <w:kern w:val="0"/>
          <w:sz w:val="24"/>
          <w:szCs w:val="24"/>
          <w:vertAlign w:val="superscript"/>
        </w:rPr>
        <w:t>th</w:t>
      </w:r>
      <w:r w:rsidR="00925B66" w:rsidRPr="00925B66">
        <w:rPr>
          <w:rFonts w:cstheme="minorHAnsi"/>
          <w:kern w:val="0"/>
          <w:sz w:val="24"/>
          <w:szCs w:val="24"/>
        </w:rPr>
        <w:t xml:space="preserve"> </w:t>
      </w:r>
      <w:r w:rsidRPr="00925B66">
        <w:rPr>
          <w:rFonts w:cstheme="minorHAnsi"/>
          <w:kern w:val="0"/>
          <w:sz w:val="24"/>
          <w:szCs w:val="24"/>
        </w:rPr>
        <w:t>October 20</w:t>
      </w:r>
      <w:r w:rsidR="00925B66" w:rsidRPr="00925B66">
        <w:rPr>
          <w:rFonts w:cstheme="minorHAnsi"/>
          <w:kern w:val="0"/>
          <w:sz w:val="24"/>
          <w:szCs w:val="24"/>
        </w:rPr>
        <w:t>23</w:t>
      </w:r>
    </w:p>
    <w:p w14:paraId="6EBD7317" w14:textId="60C5C352" w:rsidR="00733127" w:rsidRPr="00925B66" w:rsidRDefault="00733127" w:rsidP="00925B66">
      <w:pPr>
        <w:rPr>
          <w:rFonts w:cstheme="minorHAnsi"/>
          <w:kern w:val="0"/>
          <w:sz w:val="24"/>
          <w:szCs w:val="24"/>
        </w:rPr>
      </w:pPr>
      <w:r w:rsidRPr="00925B66">
        <w:rPr>
          <w:rFonts w:cstheme="minorHAnsi"/>
          <w:kern w:val="0"/>
          <w:sz w:val="24"/>
          <w:szCs w:val="24"/>
        </w:rPr>
        <w:t>Dress code is smart day wear,</w:t>
      </w:r>
      <w:r w:rsidRPr="00925B66">
        <w:rPr>
          <w:rFonts w:cstheme="minorHAnsi"/>
          <w:b/>
          <w:bCs/>
          <w:kern w:val="0"/>
          <w:sz w:val="24"/>
          <w:szCs w:val="24"/>
        </w:rPr>
        <w:t xml:space="preserve"> </w:t>
      </w:r>
      <w:r w:rsidRPr="00925B66">
        <w:rPr>
          <w:rFonts w:cstheme="minorHAnsi"/>
          <w:kern w:val="0"/>
          <w:sz w:val="24"/>
          <w:szCs w:val="24"/>
        </w:rPr>
        <w:t>which would be either a skirt and jacket/top or suit.</w:t>
      </w:r>
      <w:r w:rsidR="00925B66">
        <w:rPr>
          <w:rFonts w:cstheme="minorHAnsi"/>
          <w:kern w:val="0"/>
          <w:sz w:val="24"/>
          <w:szCs w:val="24"/>
        </w:rPr>
        <w:t xml:space="preserve"> </w:t>
      </w:r>
      <w:r w:rsidRPr="00925B66">
        <w:rPr>
          <w:rFonts w:cstheme="minorHAnsi"/>
          <w:kern w:val="0"/>
          <w:sz w:val="24"/>
          <w:szCs w:val="24"/>
        </w:rPr>
        <w:t>The winner will be announced at the official opening of the Leeton Show 20</w:t>
      </w:r>
      <w:r w:rsidR="00925B66" w:rsidRPr="00925B66">
        <w:rPr>
          <w:rFonts w:cstheme="minorHAnsi"/>
          <w:kern w:val="0"/>
          <w:sz w:val="24"/>
          <w:szCs w:val="24"/>
        </w:rPr>
        <w:t>23.</w:t>
      </w:r>
    </w:p>
    <w:p w14:paraId="2DD5632D" w14:textId="77777777" w:rsidR="00925B66" w:rsidRPr="00925B66" w:rsidRDefault="00925B66" w:rsidP="00925B66">
      <w:pPr>
        <w:rPr>
          <w:sz w:val="24"/>
          <w:szCs w:val="24"/>
        </w:rPr>
      </w:pPr>
    </w:p>
    <w:p w14:paraId="0C4DFB84" w14:textId="12F4A6DF" w:rsidR="00925B66" w:rsidRPr="00925B66" w:rsidRDefault="00733127" w:rsidP="00925B66">
      <w:pPr>
        <w:rPr>
          <w:sz w:val="24"/>
          <w:szCs w:val="24"/>
        </w:rPr>
      </w:pPr>
      <w:r w:rsidRPr="00925B66">
        <w:rPr>
          <w:sz w:val="24"/>
          <w:szCs w:val="24"/>
        </w:rPr>
        <w:t xml:space="preserve">All entrants are asked to be available on Saturday </w:t>
      </w:r>
      <w:r w:rsidR="00AD473D">
        <w:rPr>
          <w:sz w:val="24"/>
          <w:szCs w:val="24"/>
        </w:rPr>
        <w:t>8</w:t>
      </w:r>
      <w:r w:rsidR="00AD473D" w:rsidRPr="00AD473D">
        <w:rPr>
          <w:sz w:val="24"/>
          <w:szCs w:val="24"/>
          <w:vertAlign w:val="superscript"/>
        </w:rPr>
        <w:t>th</w:t>
      </w:r>
      <w:r w:rsidR="00AD473D">
        <w:rPr>
          <w:sz w:val="24"/>
          <w:szCs w:val="24"/>
        </w:rPr>
        <w:t xml:space="preserve"> October</w:t>
      </w:r>
      <w:r w:rsidRPr="00925B66">
        <w:rPr>
          <w:sz w:val="24"/>
          <w:szCs w:val="24"/>
        </w:rPr>
        <w:t xml:space="preserve"> at the Leeton Show to assist with the</w:t>
      </w:r>
      <w:r w:rsidR="00925B66" w:rsidRPr="00925B66">
        <w:rPr>
          <w:sz w:val="24"/>
          <w:szCs w:val="24"/>
        </w:rPr>
        <w:t xml:space="preserve"> </w:t>
      </w:r>
      <w:r w:rsidRPr="00925B66">
        <w:rPr>
          <w:sz w:val="24"/>
          <w:szCs w:val="24"/>
        </w:rPr>
        <w:t xml:space="preserve">judging and running of the junior show girls &amp; boys </w:t>
      </w:r>
      <w:proofErr w:type="gramStart"/>
      <w:r w:rsidRPr="00925B66">
        <w:rPr>
          <w:sz w:val="24"/>
          <w:szCs w:val="24"/>
        </w:rPr>
        <w:t>and also</w:t>
      </w:r>
      <w:proofErr w:type="gramEnd"/>
      <w:r w:rsidRPr="00925B66">
        <w:rPr>
          <w:sz w:val="24"/>
          <w:szCs w:val="24"/>
        </w:rPr>
        <w:t xml:space="preserve"> presentation of</w:t>
      </w:r>
      <w:r w:rsidR="00925B66" w:rsidRPr="00925B66">
        <w:rPr>
          <w:sz w:val="24"/>
          <w:szCs w:val="24"/>
        </w:rPr>
        <w:t xml:space="preserve"> </w:t>
      </w:r>
      <w:r w:rsidRPr="00925B66">
        <w:rPr>
          <w:sz w:val="24"/>
          <w:szCs w:val="24"/>
        </w:rPr>
        <w:t>ribbons at various show events.</w:t>
      </w:r>
      <w:r w:rsidR="00925B66" w:rsidRPr="00925B66">
        <w:rPr>
          <w:sz w:val="24"/>
          <w:szCs w:val="24"/>
        </w:rPr>
        <w:t xml:space="preserve"> </w:t>
      </w:r>
    </w:p>
    <w:p w14:paraId="47959C91" w14:textId="77777777" w:rsidR="00925B66" w:rsidRPr="00925B66" w:rsidRDefault="00925B66" w:rsidP="00925B66">
      <w:pPr>
        <w:rPr>
          <w:sz w:val="24"/>
          <w:szCs w:val="24"/>
        </w:rPr>
      </w:pPr>
    </w:p>
    <w:p w14:paraId="23BF2B79" w14:textId="6D295544" w:rsidR="00925B66" w:rsidRPr="00925B66" w:rsidRDefault="00925B66" w:rsidP="00925B66">
      <w:pPr>
        <w:rPr>
          <w:sz w:val="24"/>
          <w:szCs w:val="24"/>
        </w:rPr>
      </w:pPr>
      <w:r w:rsidRPr="00925B66">
        <w:rPr>
          <w:sz w:val="24"/>
          <w:szCs w:val="24"/>
        </w:rPr>
        <w:t xml:space="preserve">The winner of the Leeton Show My Plan Connect Young Woman Competition will participate in the Zone Final in 2024, and if successful there will then head to the Sydney Royal Easter Show to compete for Leeton in the state competition. </w:t>
      </w:r>
    </w:p>
    <w:p w14:paraId="0AA0629F" w14:textId="77777777" w:rsidR="00821807" w:rsidRPr="00821807" w:rsidRDefault="00821807" w:rsidP="00821807">
      <w:pPr>
        <w:rPr>
          <w:rFonts w:cstheme="minorHAnsi"/>
        </w:rPr>
      </w:pPr>
    </w:p>
    <w:p w14:paraId="3FCBE86E" w14:textId="77777777" w:rsidR="00821807" w:rsidRPr="00821807" w:rsidRDefault="00821807" w:rsidP="00821807">
      <w:pPr>
        <w:rPr>
          <w:rFonts w:cstheme="minorHAnsi"/>
        </w:rPr>
      </w:pPr>
    </w:p>
    <w:p w14:paraId="086837EF" w14:textId="6E13A06B" w:rsidR="00821807" w:rsidRPr="00821807" w:rsidRDefault="00821807" w:rsidP="00821807">
      <w:pPr>
        <w:rPr>
          <w:rFonts w:cstheme="minorHAnsi"/>
        </w:rPr>
      </w:pPr>
    </w:p>
    <w:sectPr w:rsidR="00821807" w:rsidRPr="0082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E62"/>
    <w:multiLevelType w:val="hybridMultilevel"/>
    <w:tmpl w:val="AE5C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E229AF"/>
    <w:multiLevelType w:val="hybridMultilevel"/>
    <w:tmpl w:val="D4CEA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8E55B1"/>
    <w:multiLevelType w:val="hybridMultilevel"/>
    <w:tmpl w:val="4FEC97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01817">
    <w:abstractNumId w:val="1"/>
  </w:num>
  <w:num w:numId="2" w16cid:durableId="1991253788">
    <w:abstractNumId w:val="0"/>
  </w:num>
  <w:num w:numId="3" w16cid:durableId="145995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07"/>
    <w:rsid w:val="003F026D"/>
    <w:rsid w:val="00733127"/>
    <w:rsid w:val="00821807"/>
    <w:rsid w:val="00904E8A"/>
    <w:rsid w:val="009109C2"/>
    <w:rsid w:val="00925B66"/>
    <w:rsid w:val="00A50071"/>
    <w:rsid w:val="00AD473D"/>
    <w:rsid w:val="00D5442A"/>
    <w:rsid w:val="00FF4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AF8A"/>
  <w15:chartTrackingRefBased/>
  <w15:docId w15:val="{4652AD24-4195-4F6C-8BF3-47B15AAB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807"/>
    <w:rPr>
      <w:color w:val="0563C1" w:themeColor="hyperlink"/>
      <w:u w:val="single"/>
    </w:rPr>
  </w:style>
  <w:style w:type="character" w:styleId="UnresolvedMention">
    <w:name w:val="Unresolved Mention"/>
    <w:basedOn w:val="DefaultParagraphFont"/>
    <w:uiPriority w:val="99"/>
    <w:semiHidden/>
    <w:unhideWhenUsed/>
    <w:rsid w:val="00821807"/>
    <w:rPr>
      <w:color w:val="605E5C"/>
      <w:shd w:val="clear" w:color="auto" w:fill="E1DFDD"/>
    </w:rPr>
  </w:style>
  <w:style w:type="character" w:customStyle="1" w:styleId="Heading1Char">
    <w:name w:val="Heading 1 Char"/>
    <w:basedOn w:val="DefaultParagraphFont"/>
    <w:link w:val="Heading1"/>
    <w:uiPriority w:val="9"/>
    <w:rsid w:val="008218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18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3127"/>
    <w:pPr>
      <w:ind w:left="720"/>
      <w:contextualSpacing/>
    </w:pPr>
  </w:style>
  <w:style w:type="paragraph" w:styleId="NoSpacing">
    <w:name w:val="No Spacing"/>
    <w:uiPriority w:val="1"/>
    <w:qFormat/>
    <w:rsid w:val="00925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eetonshow.com"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eeton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pietsch</dc:creator>
  <cp:keywords/>
  <dc:description/>
  <cp:lastModifiedBy>Janne Skewes</cp:lastModifiedBy>
  <cp:revision>2</cp:revision>
  <dcterms:created xsi:type="dcterms:W3CDTF">2023-07-24T21:46:00Z</dcterms:created>
  <dcterms:modified xsi:type="dcterms:W3CDTF">2023-07-24T21:46:00Z</dcterms:modified>
</cp:coreProperties>
</file>